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56" w:rsidRDefault="00771B56" w:rsidP="00771B56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771B56" w:rsidRDefault="00771B56" w:rsidP="00771B56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771B56" w:rsidRDefault="00AC2B14" w:rsidP="00771B56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771B56">
        <w:rPr>
          <w:sz w:val="28"/>
          <w:szCs w:val="28"/>
        </w:rPr>
        <w:t xml:space="preserve"> созыва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71B56" w:rsidRDefault="0065727B" w:rsidP="00771B56">
      <w:pPr>
        <w:ind w:left="-540" w:right="-288" w:firstLine="54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вне</w:t>
      </w:r>
      <w:r w:rsidR="00771B56">
        <w:rPr>
          <w:i/>
          <w:sz w:val="28"/>
          <w:szCs w:val="28"/>
        </w:rPr>
        <w:t xml:space="preserve">очередной </w:t>
      </w:r>
      <w:r>
        <w:rPr>
          <w:i/>
          <w:sz w:val="28"/>
          <w:szCs w:val="28"/>
        </w:rPr>
        <w:t>двадцат</w:t>
      </w:r>
      <w:r w:rsidR="004049EF">
        <w:rPr>
          <w:i/>
          <w:sz w:val="28"/>
          <w:szCs w:val="28"/>
        </w:rPr>
        <w:t>ь второй</w:t>
      </w:r>
      <w:r w:rsidR="00771B56">
        <w:rPr>
          <w:i/>
          <w:sz w:val="28"/>
          <w:szCs w:val="28"/>
        </w:rPr>
        <w:t xml:space="preserve">  сессии</w:t>
      </w:r>
    </w:p>
    <w:p w:rsidR="00F750E5" w:rsidRDefault="00F750E5" w:rsidP="00771B56">
      <w:pPr>
        <w:ind w:left="-540" w:right="-288" w:firstLine="540"/>
        <w:jc w:val="center"/>
        <w:rPr>
          <w:i/>
        </w:rPr>
      </w:pPr>
    </w:p>
    <w:p w:rsidR="00F750E5" w:rsidRDefault="004049EF" w:rsidP="00F750E5">
      <w:pPr>
        <w:ind w:left="-540" w:right="-288" w:firstLine="540"/>
        <w:rPr>
          <w:sz w:val="28"/>
          <w:szCs w:val="28"/>
        </w:rPr>
      </w:pPr>
      <w:r>
        <w:rPr>
          <w:sz w:val="28"/>
          <w:szCs w:val="28"/>
        </w:rPr>
        <w:t>21.02.2017</w:t>
      </w:r>
      <w:r w:rsidR="008A6734">
        <w:rPr>
          <w:sz w:val="28"/>
          <w:szCs w:val="28"/>
        </w:rPr>
        <w:t>г.</w:t>
      </w:r>
    </w:p>
    <w:p w:rsidR="00AC2B14" w:rsidRDefault="00771B56" w:rsidP="00AC2B14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№ </w:t>
      </w:r>
      <w:r w:rsidR="004049EF">
        <w:rPr>
          <w:sz w:val="28"/>
          <w:szCs w:val="28"/>
        </w:rPr>
        <w:t>64</w:t>
      </w:r>
    </w:p>
    <w:p w:rsidR="00F750E5" w:rsidRDefault="00F750E5" w:rsidP="00AC2B14">
      <w:pPr>
        <w:ind w:left="-540" w:right="-288" w:firstLine="540"/>
        <w:jc w:val="center"/>
      </w:pPr>
    </w:p>
    <w:p w:rsidR="004049EF" w:rsidRDefault="004049EF" w:rsidP="004049EF">
      <w:pPr>
        <w:ind w:left="-142" w:firstLine="142"/>
        <w:rPr>
          <w:sz w:val="28"/>
          <w:szCs w:val="28"/>
        </w:rPr>
      </w:pPr>
      <w:r>
        <w:rPr>
          <w:sz w:val="28"/>
          <w:szCs w:val="28"/>
        </w:rPr>
        <w:t xml:space="preserve">О признании </w:t>
      </w:r>
      <w:proofErr w:type="gramStart"/>
      <w:r>
        <w:rPr>
          <w:sz w:val="28"/>
          <w:szCs w:val="28"/>
        </w:rPr>
        <w:t>утратившим</w:t>
      </w:r>
      <w:proofErr w:type="gramEnd"/>
      <w:r>
        <w:rPr>
          <w:sz w:val="28"/>
          <w:szCs w:val="28"/>
        </w:rPr>
        <w:t xml:space="preserve"> силу решения</w:t>
      </w:r>
    </w:p>
    <w:p w:rsidR="004049EF" w:rsidRDefault="004049EF" w:rsidP="004049EF">
      <w:pPr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Тальменского сельсовета </w:t>
      </w:r>
    </w:p>
    <w:p w:rsidR="004049EF" w:rsidRDefault="004049EF" w:rsidP="004049EF">
      <w:pPr>
        <w:rPr>
          <w:sz w:val="28"/>
          <w:szCs w:val="28"/>
        </w:rPr>
      </w:pPr>
      <w:r>
        <w:rPr>
          <w:sz w:val="28"/>
          <w:szCs w:val="28"/>
        </w:rPr>
        <w:t>Искитимского района Новосибирской области от 30.09.2015 №7</w:t>
      </w:r>
    </w:p>
    <w:p w:rsidR="004049EF" w:rsidRDefault="004049EF" w:rsidP="004049EF">
      <w:pPr>
        <w:rPr>
          <w:sz w:val="28"/>
          <w:szCs w:val="28"/>
        </w:rPr>
      </w:pPr>
      <w:r>
        <w:rPr>
          <w:sz w:val="28"/>
          <w:szCs w:val="28"/>
        </w:rPr>
        <w:t>"Об утверждении значений корректирующих</w:t>
      </w:r>
    </w:p>
    <w:p w:rsidR="004049EF" w:rsidRDefault="004049EF" w:rsidP="004049EF">
      <w:pPr>
        <w:rPr>
          <w:sz w:val="28"/>
          <w:szCs w:val="28"/>
        </w:rPr>
      </w:pPr>
      <w:r>
        <w:rPr>
          <w:sz w:val="28"/>
          <w:szCs w:val="28"/>
        </w:rPr>
        <w:t>коэффициентов для определения размера</w:t>
      </w:r>
    </w:p>
    <w:p w:rsidR="004049EF" w:rsidRDefault="004049EF" w:rsidP="004049EF">
      <w:pPr>
        <w:rPr>
          <w:sz w:val="28"/>
          <w:szCs w:val="28"/>
        </w:rPr>
      </w:pPr>
      <w:r>
        <w:rPr>
          <w:sz w:val="28"/>
          <w:szCs w:val="28"/>
        </w:rPr>
        <w:t>арендной платы за использование земельных участков</w:t>
      </w:r>
    </w:p>
    <w:p w:rsidR="004049EF" w:rsidRDefault="004049EF" w:rsidP="004049EF">
      <w:pPr>
        <w:rPr>
          <w:sz w:val="28"/>
          <w:szCs w:val="28"/>
        </w:rPr>
      </w:pPr>
      <w:r>
        <w:rPr>
          <w:sz w:val="28"/>
          <w:szCs w:val="28"/>
        </w:rPr>
        <w:t xml:space="preserve">на территории Тальменского сельсовета </w:t>
      </w:r>
    </w:p>
    <w:p w:rsidR="004049EF" w:rsidRDefault="004049EF" w:rsidP="004049EF">
      <w:pPr>
        <w:rPr>
          <w:sz w:val="28"/>
          <w:szCs w:val="28"/>
        </w:rPr>
      </w:pPr>
      <w:r>
        <w:rPr>
          <w:sz w:val="28"/>
          <w:szCs w:val="28"/>
        </w:rPr>
        <w:t xml:space="preserve">Искитимского района Новосибирской области, </w:t>
      </w:r>
    </w:p>
    <w:p w:rsidR="004049EF" w:rsidRDefault="004049EF" w:rsidP="004049EF">
      <w:pPr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</w:t>
      </w:r>
      <w:proofErr w:type="gramStart"/>
      <w:r>
        <w:rPr>
          <w:sz w:val="28"/>
          <w:szCs w:val="28"/>
        </w:rPr>
        <w:t>собственность</w:t>
      </w:r>
      <w:proofErr w:type="gramEnd"/>
      <w:r>
        <w:rPr>
          <w:sz w:val="28"/>
          <w:szCs w:val="28"/>
        </w:rPr>
        <w:t xml:space="preserve"> на которые не разграничена</w:t>
      </w:r>
    </w:p>
    <w:p w:rsidR="004049EF" w:rsidRDefault="004049EF" w:rsidP="004049EF">
      <w:pPr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предоставленные</w:t>
      </w:r>
      <w:proofErr w:type="gramEnd"/>
      <w:r>
        <w:rPr>
          <w:sz w:val="28"/>
          <w:szCs w:val="28"/>
        </w:rPr>
        <w:t xml:space="preserve"> в аренду без торгов"</w:t>
      </w:r>
    </w:p>
    <w:p w:rsidR="004049EF" w:rsidRDefault="004049EF" w:rsidP="004049EF">
      <w:pPr>
        <w:rPr>
          <w:sz w:val="28"/>
          <w:szCs w:val="28"/>
        </w:rPr>
      </w:pPr>
    </w:p>
    <w:p w:rsidR="004049EF" w:rsidRDefault="004049EF" w:rsidP="004049EF">
      <w:pPr>
        <w:ind w:firstLine="567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соответствии с Федеральным законом №131-ФЗ от 06.10.2003г. "Об общих принципах организации местного самоуправления в Российской Федерации",  Совет депутатов Тальменского сельсовета Искитимского района Новосибирской области </w:t>
      </w:r>
    </w:p>
    <w:p w:rsidR="004049EF" w:rsidRPr="004049EF" w:rsidRDefault="004049EF" w:rsidP="004049EF">
      <w:pPr>
        <w:jc w:val="both"/>
        <w:rPr>
          <w:color w:val="000000" w:themeColor="text1"/>
          <w:sz w:val="28"/>
        </w:rPr>
      </w:pPr>
      <w:r w:rsidRPr="004049EF">
        <w:rPr>
          <w:color w:val="000000" w:themeColor="text1"/>
          <w:sz w:val="28"/>
        </w:rPr>
        <w:t>РЕШИЛ:</w:t>
      </w:r>
    </w:p>
    <w:p w:rsidR="004049EF" w:rsidRPr="004049EF" w:rsidRDefault="004049EF" w:rsidP="004049EF">
      <w:pPr>
        <w:jc w:val="both"/>
        <w:rPr>
          <w:rFonts w:eastAsiaTheme="minorHAnsi"/>
          <w:sz w:val="28"/>
          <w:szCs w:val="28"/>
          <w:lang w:eastAsia="en-US"/>
        </w:rPr>
      </w:pPr>
      <w:r w:rsidRPr="004049EF">
        <w:rPr>
          <w:color w:val="000000" w:themeColor="text1"/>
          <w:sz w:val="28"/>
        </w:rPr>
        <w:t xml:space="preserve">1.Решение Совета депутатов </w:t>
      </w:r>
      <w:r w:rsidRPr="004049EF">
        <w:rPr>
          <w:sz w:val="28"/>
          <w:szCs w:val="28"/>
        </w:rPr>
        <w:t xml:space="preserve">Тальменского сельсовета Искитимского района Новосибирской области от 30.09.2015 №7 "Об утверждении значений корректирующих коэффициентов для определения размера арендной платы за использование земельных участков на территории Тальменского сельсовета Искитимского района Новосибирской области, государственная собственность на которые не разграничена и предоставленные в аренду без торгов" – признать утратившим силу. </w:t>
      </w:r>
    </w:p>
    <w:p w:rsidR="004049EF" w:rsidRPr="004049EF" w:rsidRDefault="004049EF" w:rsidP="004049EF">
      <w:pPr>
        <w:jc w:val="both"/>
        <w:rPr>
          <w:sz w:val="28"/>
          <w:szCs w:val="28"/>
        </w:rPr>
      </w:pPr>
      <w:r w:rsidRPr="004049EF">
        <w:rPr>
          <w:rFonts w:eastAsiaTheme="minorEastAsia"/>
          <w:color w:val="000000" w:themeColor="text1"/>
          <w:sz w:val="28"/>
        </w:rPr>
        <w:t xml:space="preserve">2.Обнародовать настоящее решение  на официальном сайте администрации Тальменского сельсовета Искитимского района Новосибирской области. </w:t>
      </w:r>
    </w:p>
    <w:p w:rsidR="004049EF" w:rsidRDefault="004049EF" w:rsidP="004049EF">
      <w:pPr>
        <w:jc w:val="both"/>
        <w:rPr>
          <w:sz w:val="28"/>
          <w:szCs w:val="28"/>
        </w:rPr>
      </w:pPr>
    </w:p>
    <w:p w:rsidR="004049EF" w:rsidRDefault="004049EF" w:rsidP="004049EF">
      <w:pPr>
        <w:jc w:val="both"/>
        <w:rPr>
          <w:sz w:val="28"/>
          <w:szCs w:val="28"/>
        </w:rPr>
      </w:pPr>
    </w:p>
    <w:p w:rsidR="004049EF" w:rsidRDefault="004049EF" w:rsidP="004049E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Тальменского сельсовета</w:t>
      </w:r>
    </w:p>
    <w:p w:rsidR="004049EF" w:rsidRDefault="004049EF" w:rsidP="004049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Искитимского района Новосибирской области                         </w:t>
      </w:r>
      <w:r w:rsidR="001D45F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В.В. </w:t>
      </w:r>
      <w:proofErr w:type="spellStart"/>
      <w:r>
        <w:rPr>
          <w:sz w:val="28"/>
          <w:szCs w:val="28"/>
        </w:rPr>
        <w:t>Дуликов</w:t>
      </w:r>
      <w:proofErr w:type="spellEnd"/>
      <w:r>
        <w:rPr>
          <w:sz w:val="28"/>
          <w:szCs w:val="28"/>
        </w:rPr>
        <w:t xml:space="preserve">           </w:t>
      </w:r>
    </w:p>
    <w:p w:rsidR="004049EF" w:rsidRDefault="004049EF" w:rsidP="004049EF">
      <w:pPr>
        <w:jc w:val="both"/>
        <w:rPr>
          <w:sz w:val="28"/>
          <w:szCs w:val="28"/>
        </w:rPr>
      </w:pPr>
    </w:p>
    <w:p w:rsidR="004049EF" w:rsidRDefault="004049EF" w:rsidP="004049EF">
      <w:pPr>
        <w:jc w:val="both"/>
        <w:rPr>
          <w:sz w:val="28"/>
          <w:szCs w:val="28"/>
        </w:rPr>
      </w:pPr>
    </w:p>
    <w:p w:rsidR="004049EF" w:rsidRDefault="004049EF" w:rsidP="004049E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Тальменского сельсовета</w:t>
      </w:r>
    </w:p>
    <w:p w:rsidR="004049EF" w:rsidRDefault="004049EF" w:rsidP="004049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Искитимского района Новосибирской области                               </w:t>
      </w:r>
      <w:r w:rsidR="001D45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А.А. </w:t>
      </w:r>
      <w:proofErr w:type="spellStart"/>
      <w:r>
        <w:rPr>
          <w:sz w:val="28"/>
          <w:szCs w:val="28"/>
        </w:rPr>
        <w:t>Койнов</w:t>
      </w:r>
      <w:proofErr w:type="spellEnd"/>
      <w:r>
        <w:rPr>
          <w:sz w:val="28"/>
          <w:szCs w:val="28"/>
        </w:rPr>
        <w:t xml:space="preserve"> </w:t>
      </w:r>
    </w:p>
    <w:p w:rsidR="004049EF" w:rsidRDefault="004049EF" w:rsidP="004049EF">
      <w:pPr>
        <w:jc w:val="both"/>
        <w:rPr>
          <w:sz w:val="28"/>
          <w:szCs w:val="28"/>
        </w:rPr>
      </w:pPr>
    </w:p>
    <w:p w:rsidR="004049EF" w:rsidRDefault="004049EF" w:rsidP="004049EF">
      <w:pPr>
        <w:rPr>
          <w:rFonts w:asciiTheme="minorHAnsi" w:hAnsiTheme="minorHAnsi" w:cstheme="minorBidi"/>
          <w:sz w:val="22"/>
          <w:szCs w:val="22"/>
        </w:rPr>
      </w:pPr>
      <w:bookmarkStart w:id="0" w:name="_GoBack"/>
      <w:bookmarkEnd w:id="0"/>
    </w:p>
    <w:sectPr w:rsidR="004049EF" w:rsidSect="004049E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D2921"/>
    <w:multiLevelType w:val="multilevel"/>
    <w:tmpl w:val="72525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2B4387"/>
    <w:multiLevelType w:val="hybridMultilevel"/>
    <w:tmpl w:val="E1B0C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D57C8"/>
    <w:multiLevelType w:val="hybridMultilevel"/>
    <w:tmpl w:val="89A291D0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8C2B34"/>
    <w:multiLevelType w:val="hybridMultilevel"/>
    <w:tmpl w:val="496054B8"/>
    <w:lvl w:ilvl="0" w:tplc="AC7EEB24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 w:themeColor="text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F362E0"/>
    <w:multiLevelType w:val="hybridMultilevel"/>
    <w:tmpl w:val="0706C2BC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D81D30"/>
    <w:multiLevelType w:val="hybridMultilevel"/>
    <w:tmpl w:val="3BA46C38"/>
    <w:lvl w:ilvl="0" w:tplc="F93E4A0C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B56"/>
    <w:rsid w:val="0001246A"/>
    <w:rsid w:val="001563C1"/>
    <w:rsid w:val="001D45F3"/>
    <w:rsid w:val="001F79C4"/>
    <w:rsid w:val="002B712A"/>
    <w:rsid w:val="002D68BC"/>
    <w:rsid w:val="00375A43"/>
    <w:rsid w:val="00381546"/>
    <w:rsid w:val="00383787"/>
    <w:rsid w:val="004049EF"/>
    <w:rsid w:val="004359AD"/>
    <w:rsid w:val="0065727B"/>
    <w:rsid w:val="0073501A"/>
    <w:rsid w:val="00771B56"/>
    <w:rsid w:val="008A6734"/>
    <w:rsid w:val="009739E4"/>
    <w:rsid w:val="00981CB3"/>
    <w:rsid w:val="009C6F81"/>
    <w:rsid w:val="009D038F"/>
    <w:rsid w:val="009E53A4"/>
    <w:rsid w:val="009F4A65"/>
    <w:rsid w:val="00A03D6C"/>
    <w:rsid w:val="00A6324A"/>
    <w:rsid w:val="00A872FE"/>
    <w:rsid w:val="00AC2B14"/>
    <w:rsid w:val="00B44732"/>
    <w:rsid w:val="00BF4CA4"/>
    <w:rsid w:val="00BF5483"/>
    <w:rsid w:val="00D3095A"/>
    <w:rsid w:val="00D71C5B"/>
    <w:rsid w:val="00DA1AB4"/>
    <w:rsid w:val="00F750E5"/>
    <w:rsid w:val="00FB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6</cp:revision>
  <cp:lastPrinted>2017-03-06T07:50:00Z</cp:lastPrinted>
  <dcterms:created xsi:type="dcterms:W3CDTF">2017-03-06T07:49:00Z</dcterms:created>
  <dcterms:modified xsi:type="dcterms:W3CDTF">2017-03-09T07:41:00Z</dcterms:modified>
</cp:coreProperties>
</file>